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E7275" w14:textId="327AE622" w:rsidR="00B97728" w:rsidRPr="00B97728" w:rsidRDefault="00B97728">
      <w:pPr>
        <w:rPr>
          <w:noProof/>
          <w:u w:val="single"/>
        </w:rPr>
      </w:pPr>
      <w:r w:rsidRPr="00B97728">
        <w:rPr>
          <w:u w:val="single"/>
        </w:rPr>
        <w:t>2</w:t>
      </w:r>
      <w:r w:rsidRPr="00B97728">
        <w:rPr>
          <w:u w:val="single"/>
        </w:rPr>
        <w:t>5</w:t>
      </w:r>
      <w:r w:rsidRPr="00B97728">
        <w:rPr>
          <w:u w:val="single"/>
        </w:rPr>
        <w:t xml:space="preserve"> Highgate Avenue N6 5S</w:t>
      </w:r>
      <w:r w:rsidR="00DA2BCD">
        <w:rPr>
          <w:u w:val="single"/>
        </w:rPr>
        <w:t>B</w:t>
      </w:r>
    </w:p>
    <w:p w14:paraId="1D4D3422" w14:textId="1FBFFE60" w:rsidR="00B97728" w:rsidRDefault="00B97728">
      <w:pPr>
        <w:rPr>
          <w:noProof/>
        </w:rPr>
      </w:pPr>
      <w:r>
        <w:rPr>
          <w:noProof/>
        </w:rPr>
        <w:drawing>
          <wp:inline distT="0" distB="0" distL="0" distR="0" wp14:anchorId="31B3BA8F" wp14:editId="57B3974B">
            <wp:extent cx="3540124" cy="4298950"/>
            <wp:effectExtent l="1270" t="0" r="508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7" r="36218"/>
                    <a:stretch/>
                  </pic:blipFill>
                  <pic:spPr bwMode="auto">
                    <a:xfrm rot="5400000">
                      <a:off x="0" y="0"/>
                      <a:ext cx="3540124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7A563B" w14:textId="3FED628B" w:rsidR="00683673" w:rsidRDefault="00B97728">
      <w:r>
        <w:rPr>
          <w:noProof/>
        </w:rPr>
        <w:t xml:space="preserve">            </w:t>
      </w:r>
      <w:r>
        <w:rPr>
          <w:noProof/>
        </w:rPr>
        <w:drawing>
          <wp:inline distT="0" distB="0" distL="0" distR="0" wp14:anchorId="6B88806C" wp14:editId="4C3B53AA">
            <wp:extent cx="3162300" cy="42165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963" cy="422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C8ED2" w14:textId="45AF7EEC" w:rsidR="00B97728" w:rsidRDefault="00B97728">
      <w:r>
        <w:t>T1: Bay (6m): Reduce height by 50% to keep tree at a size suitable for its location</w:t>
      </w:r>
    </w:p>
    <w:sectPr w:rsidR="00B977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728"/>
    <w:rsid w:val="00683673"/>
    <w:rsid w:val="00B97728"/>
    <w:rsid w:val="00DA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4A8D3"/>
  <w15:chartTrackingRefBased/>
  <w15:docId w15:val="{E3B3541F-9C92-452D-9699-EE278979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2</cp:revision>
  <dcterms:created xsi:type="dcterms:W3CDTF">2022-12-06T10:55:00Z</dcterms:created>
  <dcterms:modified xsi:type="dcterms:W3CDTF">2022-12-06T11:06:00Z</dcterms:modified>
</cp:coreProperties>
</file>